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8A997" w14:textId="77777777" w:rsidR="003F3B14" w:rsidRDefault="003F3B14"/>
    <w:p w14:paraId="10A47733" w14:textId="77E6B76F" w:rsidR="003F3B14" w:rsidRDefault="003F3B14">
      <w:r>
        <w:t xml:space="preserve">The </w:t>
      </w:r>
      <w:proofErr w:type="spellStart"/>
      <w:r>
        <w:t>crisis</w:t>
      </w:r>
      <w:proofErr w:type="spellEnd"/>
      <w:r>
        <w:t xml:space="preserve"> of the </w:t>
      </w:r>
      <w:r w:rsidR="00984C1D">
        <w:t>“</w:t>
      </w:r>
      <w:r>
        <w:t xml:space="preserve">Public </w:t>
      </w:r>
      <w:proofErr w:type="spellStart"/>
      <w:r>
        <w:t>Underst</w:t>
      </w:r>
      <w:r w:rsidR="00984C1D">
        <w:t>and</w:t>
      </w:r>
      <w:r>
        <w:t>ing</w:t>
      </w:r>
      <w:proofErr w:type="spellEnd"/>
      <w:r>
        <w:t xml:space="preserve"> of Science</w:t>
      </w:r>
      <w:r w:rsidR="00984C1D">
        <w:t>”</w:t>
      </w:r>
      <w:r>
        <w:t xml:space="preserve"> in Great Britain</w:t>
      </w:r>
    </w:p>
    <w:p w14:paraId="7AA43339" w14:textId="48D8CC19" w:rsidR="00E25011" w:rsidRDefault="002828F0">
      <w:hyperlink r:id="rId4" w:history="1">
        <w:r w:rsidRPr="00B4423C">
          <w:rPr>
            <w:rStyle w:val="Collegamentoipertestuale"/>
          </w:rPr>
          <w:t>https://jcom.sissa.it/archive/02/01/F020101</w:t>
        </w:r>
      </w:hyperlink>
    </w:p>
    <w:p w14:paraId="6A4C3915" w14:textId="77777777" w:rsidR="003F3B14" w:rsidRDefault="003F3B14"/>
    <w:p w14:paraId="330F8C0D" w14:textId="5D82122B" w:rsidR="00E25011" w:rsidRDefault="00E25011">
      <w:r>
        <w:t xml:space="preserve">Video lab24 </w:t>
      </w:r>
      <w:proofErr w:type="spellStart"/>
      <w:r>
        <w:t>about</w:t>
      </w:r>
      <w:proofErr w:type="spellEnd"/>
      <w:r>
        <w:t xml:space="preserve"> “</w:t>
      </w:r>
      <w:r w:rsidR="00984C1D">
        <w:t>M</w:t>
      </w:r>
      <w:r>
        <w:t xml:space="preserve">oon </w:t>
      </w:r>
      <w:proofErr w:type="spellStart"/>
      <w:r>
        <w:t>landing</w:t>
      </w:r>
      <w:proofErr w:type="spellEnd"/>
      <w:r>
        <w:t xml:space="preserve">”: </w:t>
      </w:r>
      <w:hyperlink r:id="rId5" w:history="1">
        <w:r w:rsidRPr="00B4423C">
          <w:rPr>
            <w:rStyle w:val="Collegamentoipertestuale"/>
          </w:rPr>
          <w:t>https://lab24.ilsole24ore.com/home/video.php?prcVideo=mm/LUNA_FS.mp4</w:t>
        </w:r>
      </w:hyperlink>
    </w:p>
    <w:p w14:paraId="163EF3FF" w14:textId="264D79FF" w:rsidR="00E25011" w:rsidRDefault="00E25011"/>
    <w:p w14:paraId="054DEA35" w14:textId="3416C905" w:rsidR="00E25011" w:rsidRDefault="00E25011">
      <w:proofErr w:type="spellStart"/>
      <w:r>
        <w:t>Spacecraft</w:t>
      </w:r>
      <w:r w:rsidR="002828F0">
        <w:t>s</w:t>
      </w:r>
      <w:proofErr w:type="spellEnd"/>
      <w:r>
        <w:t xml:space="preserve"> to Mars:</w:t>
      </w:r>
    </w:p>
    <w:p w14:paraId="1A34D8F5" w14:textId="2DC312E6" w:rsidR="00E25011" w:rsidRDefault="00E25011">
      <w:hyperlink r:id="rId6" w:history="1">
        <w:r w:rsidRPr="00B4423C">
          <w:rPr>
            <w:rStyle w:val="Collegamentoipertestuale"/>
          </w:rPr>
          <w:t>https://www.nytimes.com/interactive/2020/science/mars-perseverance-tianwen-hope.html</w:t>
        </w:r>
      </w:hyperlink>
    </w:p>
    <w:p w14:paraId="677C4612" w14:textId="2FB8CFC8" w:rsidR="00E25011" w:rsidRDefault="00E25011"/>
    <w:p w14:paraId="071A7F5D" w14:textId="77777777" w:rsidR="00E25011" w:rsidRDefault="00E25011">
      <w:proofErr w:type="spellStart"/>
      <w:r>
        <w:t>Article</w:t>
      </w:r>
      <w:proofErr w:type="spellEnd"/>
    </w:p>
    <w:p w14:paraId="763DBF3A" w14:textId="692A919E" w:rsidR="00E25011" w:rsidRDefault="00E25011">
      <w:r>
        <w:t xml:space="preserve">Inside the world of </w:t>
      </w:r>
      <w:proofErr w:type="spellStart"/>
      <w:r>
        <w:t>Jellyfish</w:t>
      </w:r>
      <w:proofErr w:type="spellEnd"/>
    </w:p>
    <w:p w14:paraId="0E9A09F4" w14:textId="07F3B74F" w:rsidR="00E25011" w:rsidRDefault="003F3B14">
      <w:hyperlink r:id="rId7" w:history="1">
        <w:r w:rsidRPr="00B4423C">
          <w:rPr>
            <w:rStyle w:val="Collegamentoipertestuale"/>
          </w:rPr>
          <w:t>https://www.nationalgeographic.com/magazine/2018/10/jellyfish-species-reproduction-feeding-ocean/</w:t>
        </w:r>
      </w:hyperlink>
    </w:p>
    <w:p w14:paraId="47567DCC" w14:textId="527A905E" w:rsidR="003F3B14" w:rsidRDefault="003F3B14"/>
    <w:p w14:paraId="430140F6" w14:textId="20BD42F5" w:rsidR="003F3B14" w:rsidRDefault="003F3B14">
      <w:proofErr w:type="spellStart"/>
      <w:r>
        <w:t>Article</w:t>
      </w:r>
      <w:proofErr w:type="spellEnd"/>
      <w:r w:rsidR="002828F0">
        <w:t xml:space="preserve"> (long </w:t>
      </w:r>
      <w:proofErr w:type="spellStart"/>
      <w:r w:rsidR="002828F0">
        <w:t>form</w:t>
      </w:r>
      <w:proofErr w:type="spellEnd"/>
      <w:r w:rsidR="002828F0">
        <w:t>)</w:t>
      </w:r>
    </w:p>
    <w:p w14:paraId="4FE91EBF" w14:textId="08812D65" w:rsidR="003F3B14" w:rsidRDefault="003F3B14">
      <w:r>
        <w:t xml:space="preserve">The </w:t>
      </w:r>
      <w:proofErr w:type="spellStart"/>
      <w:r>
        <w:t>reading</w:t>
      </w:r>
      <w:proofErr w:type="spellEnd"/>
      <w:r>
        <w:t xml:space="preserve"> brain in the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age</w:t>
      </w:r>
      <w:proofErr w:type="spellEnd"/>
    </w:p>
    <w:p w14:paraId="5EB735AF" w14:textId="3BA2AEFA" w:rsidR="003F3B14" w:rsidRDefault="003F3B14">
      <w:pPr>
        <w:rPr>
          <w:lang w:val="en-US"/>
        </w:rPr>
      </w:pPr>
      <w:hyperlink r:id="rId8" w:history="1">
        <w:r w:rsidRPr="00B4423C">
          <w:rPr>
            <w:rStyle w:val="Collegamentoipertestuale"/>
            <w:lang w:val="en-US"/>
          </w:rPr>
          <w:t>https://www.scientificamerican.com/article/reading-paper-screens</w:t>
        </w:r>
      </w:hyperlink>
    </w:p>
    <w:p w14:paraId="2E90BAE8" w14:textId="6B1F70C7" w:rsidR="003F3B14" w:rsidRDefault="003F3B14">
      <w:pPr>
        <w:rPr>
          <w:lang w:val="en-US"/>
        </w:rPr>
      </w:pPr>
    </w:p>
    <w:p w14:paraId="303678D5" w14:textId="4287F944" w:rsidR="003F3B14" w:rsidRDefault="002828F0">
      <w:pPr>
        <w:rPr>
          <w:lang w:val="en-US"/>
        </w:rPr>
      </w:pPr>
      <w:r>
        <w:rPr>
          <w:lang w:val="en-US"/>
        </w:rPr>
        <w:t>Article (Short form)</w:t>
      </w:r>
    </w:p>
    <w:p w14:paraId="25561BBD" w14:textId="3DC47059" w:rsidR="003F3B14" w:rsidRDefault="002828F0" w:rsidP="003F3B14">
      <w:hyperlink r:id="rId9" w:history="1">
        <w:r w:rsidRPr="003F3B14">
          <w:rPr>
            <w:rStyle w:val="Collegamentoipertestuale"/>
          </w:rPr>
          <w:t>https://www.bbc.com/news/uk-england-hampshire-54250125</w:t>
        </w:r>
      </w:hyperlink>
    </w:p>
    <w:p w14:paraId="5B1A44B0" w14:textId="77777777" w:rsidR="002828F0" w:rsidRPr="003F3B14" w:rsidRDefault="002828F0" w:rsidP="003F3B14"/>
    <w:p w14:paraId="5F7015FC" w14:textId="6A084248" w:rsidR="003F3B14" w:rsidRDefault="003F3B14">
      <w:pPr>
        <w:rPr>
          <w:lang w:val="en-US"/>
        </w:rPr>
      </w:pPr>
    </w:p>
    <w:p w14:paraId="59E3A6E9" w14:textId="77777777" w:rsidR="003F3B14" w:rsidRDefault="003F3B14"/>
    <w:p w14:paraId="36360C17" w14:textId="77777777" w:rsidR="003F3B14" w:rsidRDefault="003F3B14"/>
    <w:sectPr w:rsidR="003F3B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11"/>
    <w:rsid w:val="002828F0"/>
    <w:rsid w:val="003F3B14"/>
    <w:rsid w:val="00984C1D"/>
    <w:rsid w:val="00E2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44EB47"/>
  <w15:chartTrackingRefBased/>
  <w15:docId w15:val="{1BE25F5D-1A98-DA48-8680-2C9EE796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2501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5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6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tificamerican.com/article/reading-paper-scree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tionalgeographic.com/magazine/2018/10/jellyfish-species-reproduction-feeding-ocea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ytimes.com/interactive/2020/science/mars-perseverance-tianwen-hope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ab24.ilsole24ore.com/home/video.php?prcVideo=mm/LUNA_FS.mp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jcom.sissa.it/archive/02/01/F020101" TargetMode="External"/><Relationship Id="rId9" Type="http://schemas.openxmlformats.org/officeDocument/2006/relationships/hyperlink" Target="https://www.bbc.com/news/uk-england-hampshire-5425012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Ramani</dc:creator>
  <cp:keywords/>
  <dc:description/>
  <cp:lastModifiedBy>Donato Ramani</cp:lastModifiedBy>
  <cp:revision>4</cp:revision>
  <dcterms:created xsi:type="dcterms:W3CDTF">2020-10-15T17:02:00Z</dcterms:created>
  <dcterms:modified xsi:type="dcterms:W3CDTF">2020-10-15T17:10:00Z</dcterms:modified>
</cp:coreProperties>
</file>