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7AF99938" w:rsidR="009B238D" w:rsidRDefault="009B238D" w:rsidP="008813E9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 w:rsidR="008C1C88">
        <w:rPr>
          <w:sz w:val="28"/>
          <w:szCs w:val="28"/>
        </w:rPr>
        <w:t>livello dell’olio affinché rimanga in equilibrio</w:t>
      </w:r>
      <w:r w:rsidRPr="00746221">
        <w:rPr>
          <w:sz w:val="28"/>
          <w:szCs w:val="28"/>
        </w:rPr>
        <w:t xml:space="preserve">   </w:t>
      </w:r>
      <w:r w:rsidR="00FC0600">
        <w:rPr>
          <w:b/>
          <w:sz w:val="28"/>
          <w:szCs w:val="28"/>
        </w:rPr>
        <w:t>L</w:t>
      </w:r>
      <w:r w:rsidR="00516C15" w:rsidRPr="000B63F0">
        <w:rPr>
          <w:b/>
          <w:sz w:val="28"/>
          <w:szCs w:val="28"/>
        </w:rPr>
        <w:t>=3.0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</w:t>
      </w:r>
      <w:proofErr w:type="gramStart"/>
      <w:r w:rsidRPr="00746221">
        <w:rPr>
          <w:b/>
          <w:sz w:val="28"/>
          <w:szCs w:val="28"/>
        </w:rPr>
        <w:t>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proofErr w:type="gramEnd"/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8C1C88">
        <w:rPr>
          <w:rFonts w:ascii="Symbol" w:hAnsi="Symbol"/>
          <w:b/>
          <w:sz w:val="28"/>
          <w:szCs w:val="28"/>
        </w:rPr>
        <w:t></w:t>
      </w:r>
      <w:r w:rsidR="008C1C88">
        <w:rPr>
          <w:rFonts w:ascii="Symbol" w:hAnsi="Symbol"/>
          <w:b/>
          <w:sz w:val="28"/>
          <w:szCs w:val="28"/>
        </w:rPr>
        <w:t></w:t>
      </w:r>
      <w:r w:rsidR="008C1C88"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proofErr w:type="spellStart"/>
      <w:r w:rsidR="008C1C88">
        <w:rPr>
          <w:b/>
          <w:sz w:val="28"/>
          <w:szCs w:val="28"/>
          <w:vertAlign w:val="subscript"/>
        </w:rPr>
        <w:t>olioa</w:t>
      </w:r>
      <w:proofErr w:type="spellEnd"/>
      <w:r w:rsidR="008C1C88" w:rsidRPr="00746221">
        <w:rPr>
          <w:b/>
          <w:sz w:val="28"/>
          <w:szCs w:val="28"/>
        </w:rPr>
        <w:t>=</w:t>
      </w:r>
      <w:r w:rsidR="008C1C88">
        <w:rPr>
          <w:b/>
          <w:sz w:val="28"/>
          <w:szCs w:val="28"/>
        </w:rPr>
        <w:t>8*</w:t>
      </w:r>
      <w:r w:rsidR="008C1C88" w:rsidRPr="00746221">
        <w:rPr>
          <w:b/>
          <w:sz w:val="28"/>
          <w:szCs w:val="28"/>
        </w:rPr>
        <w:t>10</w:t>
      </w:r>
      <w:r w:rsidR="008C1C88">
        <w:rPr>
          <w:b/>
          <w:sz w:val="28"/>
          <w:szCs w:val="28"/>
          <w:vertAlign w:val="superscript"/>
        </w:rPr>
        <w:t>3</w:t>
      </w:r>
      <w:r w:rsidR="008C1C88" w:rsidRPr="00746221">
        <w:rPr>
          <w:b/>
          <w:sz w:val="28"/>
          <w:szCs w:val="28"/>
        </w:rPr>
        <w:t xml:space="preserve"> N</w:t>
      </w:r>
      <w:r w:rsidR="008C1C88">
        <w:rPr>
          <w:b/>
          <w:sz w:val="28"/>
          <w:szCs w:val="28"/>
        </w:rPr>
        <w:t>/m</w:t>
      </w:r>
      <w:r w:rsidR="008C1C88">
        <w:rPr>
          <w:b/>
          <w:sz w:val="28"/>
          <w:szCs w:val="28"/>
          <w:vertAlign w:val="superscript"/>
        </w:rPr>
        <w:t>3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21B13656" w:rsidR="008813E9" w:rsidRDefault="00911631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4E16C503" wp14:editId="60E37C7A">
            <wp:extent cx="5486400" cy="3454400"/>
            <wp:effectExtent l="0" t="0" r="0" b="0"/>
            <wp:docPr id="1" name="Immagine 1" descr="../Schermata%202020-09-19%20alle%2008.21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09-19%20alle%2008.21.1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4CF61400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5A6AE9">
        <w:rPr>
          <w:sz w:val="28"/>
          <w:szCs w:val="28"/>
        </w:rPr>
        <w:t xml:space="preserve">dei </w:t>
      </w:r>
      <w:r>
        <w:rPr>
          <w:sz w:val="28"/>
          <w:szCs w:val="28"/>
        </w:rPr>
        <w:t>ram</w:t>
      </w:r>
      <w:r w:rsidR="005A6AE9">
        <w:rPr>
          <w:sz w:val="28"/>
          <w:szCs w:val="28"/>
        </w:rPr>
        <w:t>i</w:t>
      </w:r>
      <w:r>
        <w:rPr>
          <w:sz w:val="28"/>
          <w:szCs w:val="28"/>
        </w:rPr>
        <w:t xml:space="preserve"> </w:t>
      </w:r>
      <w:r w:rsidR="00C74B29">
        <w:rPr>
          <w:sz w:val="28"/>
          <w:szCs w:val="28"/>
        </w:rPr>
        <w:t xml:space="preserve"> e il coefficiente </w:t>
      </w:r>
      <w:r w:rsidR="00F10B32">
        <w:rPr>
          <w:sz w:val="28"/>
          <w:szCs w:val="28"/>
        </w:rPr>
        <w:t xml:space="preserve"> di </w:t>
      </w:r>
      <w:r w:rsidR="005A6AE9">
        <w:rPr>
          <w:sz w:val="28"/>
          <w:szCs w:val="28"/>
        </w:rPr>
        <w:t>scabrezza</w:t>
      </w:r>
      <w:r w:rsidR="00F10B32">
        <w:rPr>
          <w:sz w:val="28"/>
          <w:szCs w:val="28"/>
        </w:rPr>
        <w:t xml:space="preserve">, i </w:t>
      </w:r>
      <w:r w:rsidR="001050B4">
        <w:rPr>
          <w:sz w:val="28"/>
          <w:szCs w:val="28"/>
        </w:rPr>
        <w:t xml:space="preserve">rami </w:t>
      </w:r>
      <w:r w:rsidR="00F10B32">
        <w:rPr>
          <w:sz w:val="28"/>
          <w:szCs w:val="28"/>
        </w:rPr>
        <w:t>hanno medesima caratteristiche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6BE00A55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H</w:t>
      </w:r>
      <w:r w:rsidR="00F10B32">
        <w:rPr>
          <w:b/>
          <w:sz w:val="28"/>
          <w:szCs w:val="28"/>
          <w:vertAlign w:val="subscript"/>
        </w:rPr>
        <w:t>c</w:t>
      </w:r>
      <w:proofErr w:type="spellEnd"/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proofErr w:type="gramStart"/>
      <w:r w:rsidR="00F10B32">
        <w:rPr>
          <w:b/>
          <w:sz w:val="28"/>
          <w:szCs w:val="28"/>
        </w:rPr>
        <w:t>40</w:t>
      </w:r>
      <w:r w:rsidR="00F10B32" w:rsidRPr="009B238D">
        <w:rPr>
          <w:b/>
          <w:sz w:val="28"/>
          <w:szCs w:val="28"/>
        </w:rPr>
        <w:t xml:space="preserve">  m</w:t>
      </w:r>
      <w:proofErr w:type="gramEnd"/>
      <w:r w:rsidR="00F10B32" w:rsidRPr="009B238D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s.m.m</w:t>
      </w:r>
      <w:proofErr w:type="spellEnd"/>
      <w:r w:rsidR="00F10B32" w:rsidRPr="009B238D">
        <w:rPr>
          <w:b/>
          <w:sz w:val="28"/>
          <w:szCs w:val="28"/>
        </w:rPr>
        <w:t xml:space="preserve">. </w:t>
      </w:r>
      <w:r w:rsidR="00F10B32">
        <w:rPr>
          <w:b/>
          <w:sz w:val="28"/>
          <w:szCs w:val="28"/>
        </w:rPr>
        <w:t xml:space="preserve"> ; </w:t>
      </w:r>
    </w:p>
    <w:p w14:paraId="1D172DBF" w14:textId="5F43D577" w:rsidR="00F10B32" w:rsidRDefault="00F10B32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18281A">
        <w:rPr>
          <w:b/>
          <w:sz w:val="28"/>
          <w:szCs w:val="28"/>
        </w:rPr>
        <w:t xml:space="preserve">a portata </w:t>
      </w:r>
      <w:r w:rsidR="00C74B29">
        <w:rPr>
          <w:b/>
          <w:sz w:val="28"/>
          <w:szCs w:val="28"/>
        </w:rPr>
        <w:t xml:space="preserve">che </w:t>
      </w:r>
      <w:proofErr w:type="gramStart"/>
      <w:r w:rsidR="00C74B29">
        <w:rPr>
          <w:b/>
          <w:sz w:val="28"/>
          <w:szCs w:val="28"/>
        </w:rPr>
        <w:t>transita  in</w:t>
      </w:r>
      <w:proofErr w:type="gramEnd"/>
      <w:r w:rsidR="00C74B29">
        <w:rPr>
          <w:b/>
          <w:sz w:val="28"/>
          <w:szCs w:val="28"/>
        </w:rPr>
        <w:t xml:space="preserve"> uno dei due rami BC </w:t>
      </w:r>
      <w:r>
        <w:rPr>
          <w:b/>
          <w:sz w:val="28"/>
          <w:szCs w:val="28"/>
        </w:rPr>
        <w:t xml:space="preserve"> </w:t>
      </w:r>
      <w:r w:rsidR="0018281A">
        <w:rPr>
          <w:b/>
          <w:sz w:val="28"/>
          <w:szCs w:val="28"/>
        </w:rPr>
        <w:t>è Q</w:t>
      </w:r>
      <w:r w:rsidR="00C74B29">
        <w:rPr>
          <w:b/>
          <w:sz w:val="28"/>
          <w:szCs w:val="28"/>
          <w:vertAlign w:val="subscript"/>
        </w:rPr>
        <w:t xml:space="preserve">BC </w:t>
      </w:r>
      <w:r w:rsidR="0018281A">
        <w:rPr>
          <w:b/>
          <w:sz w:val="28"/>
          <w:szCs w:val="28"/>
        </w:rPr>
        <w:t>=</w:t>
      </w:r>
      <w:r w:rsidRPr="00F10B32">
        <w:t xml:space="preserve"> </w:t>
      </w:r>
      <w:r w:rsidR="00C74B29" w:rsidRPr="00C74B29">
        <w:rPr>
          <w:b/>
          <w:sz w:val="28"/>
          <w:szCs w:val="28"/>
        </w:rPr>
        <w:t>47.9</w:t>
      </w:r>
      <w:r w:rsidR="00C74B29">
        <w:rPr>
          <w:b/>
          <w:sz w:val="28"/>
          <w:szCs w:val="28"/>
        </w:rPr>
        <w:t xml:space="preserve">1  </w:t>
      </w:r>
      <w:r w:rsidR="0018281A">
        <w:rPr>
          <w:b/>
          <w:sz w:val="28"/>
          <w:szCs w:val="28"/>
        </w:rPr>
        <w:t>l/s</w:t>
      </w:r>
      <w:r>
        <w:rPr>
          <w:b/>
          <w:sz w:val="28"/>
          <w:szCs w:val="28"/>
        </w:rPr>
        <w:t xml:space="preserve">  ;</w:t>
      </w:r>
    </w:p>
    <w:p w14:paraId="45A8812D" w14:textId="7342FC90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18281A">
        <w:rPr>
          <w:b/>
          <w:sz w:val="28"/>
          <w:szCs w:val="28"/>
        </w:rPr>
        <w:t xml:space="preserve">2000 </w:t>
      </w:r>
      <w:r w:rsidRPr="0096548B">
        <w:rPr>
          <w:b/>
          <w:sz w:val="28"/>
          <w:szCs w:val="28"/>
        </w:rPr>
        <w:t>m    D=2</w:t>
      </w:r>
      <w:r w:rsidR="0018281A">
        <w:rPr>
          <w:b/>
          <w:sz w:val="28"/>
          <w:szCs w:val="28"/>
        </w:rPr>
        <w:t>5</w:t>
      </w:r>
      <w:r w:rsidRPr="0096548B">
        <w:rPr>
          <w:b/>
          <w:sz w:val="28"/>
          <w:szCs w:val="28"/>
        </w:rPr>
        <w:t xml:space="preserve">0 </w:t>
      </w:r>
      <w:proofErr w:type="gramStart"/>
      <w:r w:rsidRPr="0096548B">
        <w:rPr>
          <w:b/>
          <w:sz w:val="28"/>
          <w:szCs w:val="28"/>
        </w:rPr>
        <w:t>mm  tutte</w:t>
      </w:r>
      <w:proofErr w:type="gramEnd"/>
      <w:r w:rsidRPr="0096548B">
        <w:rPr>
          <w:b/>
          <w:sz w:val="28"/>
          <w:szCs w:val="28"/>
        </w:rPr>
        <w:t xml:space="preserve"> le </w:t>
      </w:r>
      <w:r w:rsidR="00F10B32">
        <w:rPr>
          <w:b/>
          <w:sz w:val="28"/>
          <w:szCs w:val="28"/>
        </w:rPr>
        <w:t>condotte</w:t>
      </w:r>
    </w:p>
    <w:p w14:paraId="162B526F" w14:textId="59F9C65D" w:rsidR="00C74B29" w:rsidRDefault="00C74B29" w:rsidP="00C74B2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mentre è incognito il coefficiente  </w:t>
      </w:r>
      <w:proofErr w:type="spellStart"/>
      <w:r w:rsidR="000B02D8">
        <w:rPr>
          <w:b/>
          <w:sz w:val="28"/>
          <w:szCs w:val="28"/>
        </w:rPr>
        <w:t>Ks</w:t>
      </w:r>
      <w:proofErr w:type="spellEnd"/>
      <w:r w:rsidR="000B02D8">
        <w:rPr>
          <w:b/>
          <w:sz w:val="28"/>
          <w:szCs w:val="28"/>
        </w:rPr>
        <w:t>,</w:t>
      </w:r>
      <w:bookmarkStart w:id="0" w:name="_GoBack"/>
      <w:bookmarkEnd w:id="0"/>
      <w:r w:rsidR="000B02D8">
        <w:rPr>
          <w:b/>
          <w:sz w:val="28"/>
          <w:szCs w:val="28"/>
        </w:rPr>
        <w:t xml:space="preserve"> che assume lo stesso valore per tutte </w:t>
      </w:r>
      <w:r>
        <w:rPr>
          <w:b/>
          <w:sz w:val="28"/>
          <w:szCs w:val="28"/>
        </w:rPr>
        <w:t xml:space="preserve">le condotte 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5154"/>
    <w:rsid w:val="000F652C"/>
    <w:rsid w:val="001050B4"/>
    <w:rsid w:val="00172E90"/>
    <w:rsid w:val="0018281A"/>
    <w:rsid w:val="0050493C"/>
    <w:rsid w:val="00516C15"/>
    <w:rsid w:val="0059335D"/>
    <w:rsid w:val="005A6AE9"/>
    <w:rsid w:val="005D2CBA"/>
    <w:rsid w:val="005E2ABA"/>
    <w:rsid w:val="005E76BE"/>
    <w:rsid w:val="0060741A"/>
    <w:rsid w:val="006813DA"/>
    <w:rsid w:val="00746221"/>
    <w:rsid w:val="00846F47"/>
    <w:rsid w:val="008813E9"/>
    <w:rsid w:val="008C1C88"/>
    <w:rsid w:val="00911631"/>
    <w:rsid w:val="009B238D"/>
    <w:rsid w:val="00A45B0D"/>
    <w:rsid w:val="00C47018"/>
    <w:rsid w:val="00C616FF"/>
    <w:rsid w:val="00C74B29"/>
    <w:rsid w:val="00C76134"/>
    <w:rsid w:val="00CA3378"/>
    <w:rsid w:val="00CE296B"/>
    <w:rsid w:val="00D44144"/>
    <w:rsid w:val="00D467AC"/>
    <w:rsid w:val="00D46F56"/>
    <w:rsid w:val="00DC5ACC"/>
    <w:rsid w:val="00E63124"/>
    <w:rsid w:val="00EA34B4"/>
    <w:rsid w:val="00EB5AED"/>
    <w:rsid w:val="00F10B32"/>
    <w:rsid w:val="00F31402"/>
    <w:rsid w:val="00F768E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511</Characters>
  <Application>Microsoft Macintosh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HA =100  m s.m.m.  Hc =40  m s.m.m.  ; </vt:lpstr>
      <vt:lpstr>la portata che transita  in uno dei due rami BC  è QBC = 47.91  l/s  ;</vt:lpstr>
      <vt:lpstr>L = 2000 m    D=250 mm  tutte le condotte</vt:lpstr>
      <vt:lpstr>mentre è incognito il coefficiente  Ks, che assume lo stesso valore per tutte le</vt:lpstr>
      <vt:lpstr/>
    </vt:vector>
  </TitlesOfParts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2020-09-27T08:45:00Z</cp:lastPrinted>
  <dcterms:created xsi:type="dcterms:W3CDTF">2020-09-26T07:00:00Z</dcterms:created>
  <dcterms:modified xsi:type="dcterms:W3CDTF">2020-09-27T08:45:00Z</dcterms:modified>
</cp:coreProperties>
</file>