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59149" w14:textId="0E8E99A1" w:rsidR="00C73F9B" w:rsidRPr="000E2E09" w:rsidRDefault="00C73F9B">
      <w:pPr>
        <w:rPr>
          <w:lang w:val="it-IT"/>
        </w:rPr>
      </w:pPr>
      <w:r w:rsidRPr="000E2E09">
        <w:rPr>
          <w:lang w:val="it-IT"/>
        </w:rPr>
        <w:t>Quali sono le tre fasi di interazione tra cellule del sistema imm</w:t>
      </w:r>
      <w:r w:rsidR="004C06DB" w:rsidRPr="000E2E09">
        <w:rPr>
          <w:lang w:val="it-IT"/>
        </w:rPr>
        <w:t>unitario e cellule tra</w:t>
      </w:r>
      <w:r w:rsidR="0027600E" w:rsidRPr="000E2E09">
        <w:rPr>
          <w:lang w:val="it-IT"/>
        </w:rPr>
        <w:t>sformate?</w:t>
      </w:r>
    </w:p>
    <w:p w14:paraId="72B36872" w14:textId="77777777" w:rsidR="00C73F9B" w:rsidRPr="000E2E09" w:rsidRDefault="00C73F9B">
      <w:pPr>
        <w:rPr>
          <w:lang w:val="it-IT"/>
        </w:rPr>
      </w:pPr>
    </w:p>
    <w:p w14:paraId="67BACFD4" w14:textId="60BCAA3E" w:rsidR="00C73F9B" w:rsidRPr="000E2E09" w:rsidRDefault="00C73F9B">
      <w:pPr>
        <w:rPr>
          <w:lang w:val="it-IT"/>
        </w:rPr>
      </w:pPr>
      <w:r w:rsidRPr="000E2E09">
        <w:rPr>
          <w:lang w:val="it-IT"/>
        </w:rPr>
        <w:t xml:space="preserve">Quali </w:t>
      </w:r>
      <w:proofErr w:type="spellStart"/>
      <w:r w:rsidRPr="000E2E09">
        <w:rPr>
          <w:lang w:val="it-IT"/>
        </w:rPr>
        <w:t>pathway</w:t>
      </w:r>
      <w:r w:rsidR="004C06DB" w:rsidRPr="000E2E09">
        <w:rPr>
          <w:lang w:val="it-IT"/>
        </w:rPr>
        <w:t>s</w:t>
      </w:r>
      <w:proofErr w:type="spellEnd"/>
      <w:r w:rsidRPr="000E2E09">
        <w:rPr>
          <w:lang w:val="it-IT"/>
        </w:rPr>
        <w:t xml:space="preserve"> molecolari e sottotipi cellulari </w:t>
      </w:r>
      <w:proofErr w:type="gramStart"/>
      <w:r w:rsidR="00C77307" w:rsidRPr="000E2E09">
        <w:rPr>
          <w:lang w:val="it-IT"/>
        </w:rPr>
        <w:t xml:space="preserve">immuni </w:t>
      </w:r>
      <w:r w:rsidRPr="000E2E09">
        <w:rPr>
          <w:lang w:val="it-IT"/>
        </w:rPr>
        <w:t xml:space="preserve"> sono</w:t>
      </w:r>
      <w:proofErr w:type="gramEnd"/>
      <w:r w:rsidRPr="000E2E09">
        <w:rPr>
          <w:lang w:val="it-IT"/>
        </w:rPr>
        <w:t xml:space="preserve"> principalmente </w:t>
      </w:r>
      <w:r w:rsidR="00C77307" w:rsidRPr="000E2E09">
        <w:rPr>
          <w:lang w:val="it-IT"/>
        </w:rPr>
        <w:t xml:space="preserve">coinvolti nel mantenimento della fase di </w:t>
      </w:r>
      <w:r w:rsidRPr="000E2E09">
        <w:rPr>
          <w:lang w:val="it-IT"/>
        </w:rPr>
        <w:t>equilibrio</w:t>
      </w:r>
      <w:r w:rsidR="004C06DB" w:rsidRPr="000E2E09">
        <w:rPr>
          <w:lang w:val="it-IT"/>
        </w:rPr>
        <w:t>?</w:t>
      </w:r>
    </w:p>
    <w:p w14:paraId="04C3DFF2" w14:textId="77777777" w:rsidR="00C73F9B" w:rsidRPr="000E2E09" w:rsidRDefault="00C73F9B">
      <w:pPr>
        <w:rPr>
          <w:lang w:val="it-IT"/>
        </w:rPr>
      </w:pPr>
    </w:p>
    <w:p w14:paraId="6972F7EA" w14:textId="76A37A0B" w:rsidR="00C73F9B" w:rsidRPr="000E2E09" w:rsidRDefault="00C73F9B">
      <w:pPr>
        <w:rPr>
          <w:lang w:val="it-IT"/>
        </w:rPr>
      </w:pPr>
      <w:r w:rsidRPr="000E2E09">
        <w:rPr>
          <w:lang w:val="it-IT"/>
        </w:rPr>
        <w:t>Quali sono i principali mecca</w:t>
      </w:r>
      <w:r w:rsidR="00623347" w:rsidRPr="000E2E09">
        <w:rPr>
          <w:lang w:val="it-IT"/>
        </w:rPr>
        <w:t>nismi intrisici che permettono al</w:t>
      </w:r>
      <w:r w:rsidRPr="000E2E09">
        <w:rPr>
          <w:lang w:val="it-IT"/>
        </w:rPr>
        <w:t>l</w:t>
      </w:r>
      <w:r w:rsidR="00623347" w:rsidRPr="000E2E09">
        <w:rPr>
          <w:lang w:val="it-IT"/>
        </w:rPr>
        <w:t>e</w:t>
      </w:r>
      <w:r w:rsidRPr="000E2E09">
        <w:rPr>
          <w:lang w:val="it-IT"/>
        </w:rPr>
        <w:t xml:space="preserve"> cellule tumorali di evader</w:t>
      </w:r>
      <w:r w:rsidR="00623347" w:rsidRPr="000E2E09">
        <w:rPr>
          <w:lang w:val="it-IT"/>
        </w:rPr>
        <w:t>e</w:t>
      </w:r>
      <w:r w:rsidRPr="000E2E09">
        <w:rPr>
          <w:lang w:val="it-IT"/>
        </w:rPr>
        <w:t xml:space="preserve"> il riconoscimento da parte delle cellule del sistema immunitario</w:t>
      </w:r>
      <w:r w:rsidR="00C77307" w:rsidRPr="000E2E09">
        <w:rPr>
          <w:lang w:val="it-IT"/>
        </w:rPr>
        <w:t>?</w:t>
      </w:r>
    </w:p>
    <w:p w14:paraId="7A9DC444" w14:textId="77777777" w:rsidR="00623347" w:rsidRPr="000E2E09" w:rsidRDefault="00623347">
      <w:pPr>
        <w:rPr>
          <w:lang w:val="it-IT"/>
        </w:rPr>
      </w:pPr>
    </w:p>
    <w:p w14:paraId="117F5300" w14:textId="64F37884" w:rsidR="00623347" w:rsidRPr="000E2E09" w:rsidRDefault="00623347">
      <w:pPr>
        <w:rPr>
          <w:lang w:val="it-IT"/>
        </w:rPr>
      </w:pPr>
      <w:r w:rsidRPr="000E2E09">
        <w:rPr>
          <w:lang w:val="it-IT"/>
        </w:rPr>
        <w:t xml:space="preserve">Come vengono reclutate le cellule </w:t>
      </w:r>
      <w:proofErr w:type="spellStart"/>
      <w:r w:rsidRPr="000E2E09">
        <w:rPr>
          <w:lang w:val="it-IT"/>
        </w:rPr>
        <w:t>mielodi</w:t>
      </w:r>
      <w:proofErr w:type="spellEnd"/>
      <w:r w:rsidRPr="000E2E09">
        <w:rPr>
          <w:lang w:val="it-IT"/>
        </w:rPr>
        <w:t xml:space="preserve"> </w:t>
      </w:r>
      <w:proofErr w:type="spellStart"/>
      <w:r w:rsidRPr="000E2E09">
        <w:rPr>
          <w:lang w:val="it-IT"/>
        </w:rPr>
        <w:t>soppressorie</w:t>
      </w:r>
      <w:proofErr w:type="spellEnd"/>
      <w:r w:rsidRPr="000E2E09">
        <w:rPr>
          <w:lang w:val="it-IT"/>
        </w:rPr>
        <w:t xml:space="preserve"> nel microambiente tumorale?</w:t>
      </w:r>
    </w:p>
    <w:p w14:paraId="5C9FE8DC" w14:textId="77777777" w:rsidR="00623347" w:rsidRPr="000E2E09" w:rsidRDefault="00623347">
      <w:pPr>
        <w:rPr>
          <w:lang w:val="it-IT"/>
        </w:rPr>
      </w:pPr>
    </w:p>
    <w:p w14:paraId="7DB53328" w14:textId="2688303F" w:rsidR="00623347" w:rsidRPr="000E2E09" w:rsidRDefault="00C77307">
      <w:pPr>
        <w:rPr>
          <w:lang w:val="it-IT"/>
        </w:rPr>
      </w:pPr>
      <w:r w:rsidRPr="000E2E09">
        <w:rPr>
          <w:lang w:val="it-IT"/>
        </w:rPr>
        <w:t>C</w:t>
      </w:r>
      <w:r w:rsidR="00623347" w:rsidRPr="000E2E09">
        <w:rPr>
          <w:lang w:val="it-IT"/>
        </w:rPr>
        <w:t>he tipo di fattori secreti da</w:t>
      </w:r>
      <w:r w:rsidR="004C06DB" w:rsidRPr="000E2E09">
        <w:rPr>
          <w:lang w:val="it-IT"/>
        </w:rPr>
        <w:t>l</w:t>
      </w:r>
      <w:r w:rsidR="00623347" w:rsidRPr="000E2E09">
        <w:rPr>
          <w:lang w:val="it-IT"/>
        </w:rPr>
        <w:t>le cellule tumorali inibi</w:t>
      </w:r>
      <w:r w:rsidR="004C06DB" w:rsidRPr="000E2E09">
        <w:rPr>
          <w:lang w:val="it-IT"/>
        </w:rPr>
        <w:t>scono la funzione dei linfociti</w:t>
      </w:r>
      <w:r w:rsidR="00623347" w:rsidRPr="000E2E09">
        <w:rPr>
          <w:lang w:val="it-IT"/>
        </w:rPr>
        <w:t xml:space="preserve"> T citotossici?</w:t>
      </w:r>
    </w:p>
    <w:p w14:paraId="2B7893AC" w14:textId="77777777" w:rsidR="00623347" w:rsidRPr="000E2E09" w:rsidRDefault="00623347">
      <w:pPr>
        <w:rPr>
          <w:lang w:val="it-IT"/>
        </w:rPr>
      </w:pPr>
    </w:p>
    <w:p w14:paraId="4BC5F6FD" w14:textId="7BD731B1" w:rsidR="00623347" w:rsidRPr="000E2E09" w:rsidRDefault="00623347">
      <w:pPr>
        <w:rPr>
          <w:lang w:val="it-IT"/>
        </w:rPr>
      </w:pPr>
      <w:r w:rsidRPr="000E2E09">
        <w:rPr>
          <w:lang w:val="it-IT"/>
        </w:rPr>
        <w:t xml:space="preserve">Come si generano i </w:t>
      </w:r>
      <w:proofErr w:type="spellStart"/>
      <w:r w:rsidRPr="000E2E09">
        <w:rPr>
          <w:lang w:val="it-IT"/>
        </w:rPr>
        <w:t>neoantigeni</w:t>
      </w:r>
      <w:proofErr w:type="spellEnd"/>
      <w:r w:rsidRPr="000E2E09">
        <w:rPr>
          <w:lang w:val="it-IT"/>
        </w:rPr>
        <w:t xml:space="preserve"> tumorali?</w:t>
      </w:r>
    </w:p>
    <w:p w14:paraId="146F4C0E" w14:textId="77777777" w:rsidR="000E2E09" w:rsidRDefault="000E2E09">
      <w:pPr>
        <w:rPr>
          <w:lang w:val="it-IT"/>
        </w:rPr>
      </w:pPr>
    </w:p>
    <w:p w14:paraId="35AF67E1" w14:textId="415FD4B0" w:rsidR="00623347" w:rsidRPr="000E2E09" w:rsidRDefault="00623347">
      <w:pPr>
        <w:rPr>
          <w:lang w:val="it-IT"/>
        </w:rPr>
      </w:pPr>
      <w:r w:rsidRPr="000E2E09">
        <w:rPr>
          <w:lang w:val="it-IT"/>
        </w:rPr>
        <w:t xml:space="preserve">Quali sono </w:t>
      </w:r>
      <w:r w:rsidR="00CE5741" w:rsidRPr="000E2E09">
        <w:rPr>
          <w:lang w:val="it-IT"/>
        </w:rPr>
        <w:t>i</w:t>
      </w:r>
      <w:r w:rsidRPr="000E2E09">
        <w:rPr>
          <w:lang w:val="it-IT"/>
        </w:rPr>
        <w:t xml:space="preserve"> principali target dei checkpoint </w:t>
      </w:r>
      <w:proofErr w:type="spellStart"/>
      <w:r w:rsidRPr="000E2E09">
        <w:rPr>
          <w:lang w:val="it-IT"/>
        </w:rPr>
        <w:t>inhibitors</w:t>
      </w:r>
      <w:proofErr w:type="spellEnd"/>
      <w:r w:rsidRPr="000E2E09">
        <w:rPr>
          <w:lang w:val="it-IT"/>
        </w:rPr>
        <w:t>?</w:t>
      </w:r>
    </w:p>
    <w:p w14:paraId="2530EC05" w14:textId="77777777" w:rsidR="00623347" w:rsidRPr="000E2E09" w:rsidRDefault="00623347">
      <w:pPr>
        <w:rPr>
          <w:lang w:val="it-IT"/>
        </w:rPr>
      </w:pPr>
    </w:p>
    <w:p w14:paraId="60DB4804" w14:textId="60C8622B" w:rsidR="00623347" w:rsidRPr="000E2E09" w:rsidRDefault="00730A6C">
      <w:pPr>
        <w:rPr>
          <w:lang w:val="it-IT"/>
        </w:rPr>
      </w:pPr>
      <w:r w:rsidRPr="000E2E09">
        <w:rPr>
          <w:lang w:val="it-IT"/>
        </w:rPr>
        <w:t xml:space="preserve">Che tipo di molecole sono i checkpoint </w:t>
      </w:r>
      <w:proofErr w:type="spellStart"/>
      <w:r w:rsidRPr="000E2E09">
        <w:rPr>
          <w:lang w:val="it-IT"/>
        </w:rPr>
        <w:t>inhibitors</w:t>
      </w:r>
      <w:proofErr w:type="spellEnd"/>
      <w:r w:rsidRPr="000E2E09">
        <w:rPr>
          <w:lang w:val="it-IT"/>
        </w:rPr>
        <w:t>?</w:t>
      </w:r>
    </w:p>
    <w:p w14:paraId="5766B73D" w14:textId="77777777" w:rsidR="00623347" w:rsidRPr="000E2E09" w:rsidRDefault="00623347">
      <w:pPr>
        <w:rPr>
          <w:lang w:val="it-IT"/>
        </w:rPr>
      </w:pPr>
    </w:p>
    <w:p w14:paraId="1A908DAF" w14:textId="2C029CA7" w:rsidR="00730A6C" w:rsidRPr="000E2E09" w:rsidRDefault="00730A6C" w:rsidP="00730A6C">
      <w:pPr>
        <w:rPr>
          <w:lang w:val="it-IT"/>
        </w:rPr>
      </w:pPr>
      <w:r w:rsidRPr="000E2E09">
        <w:rPr>
          <w:lang w:val="it-IT"/>
        </w:rPr>
        <w:t>Quali fattori determinano la rispo</w:t>
      </w:r>
      <w:r w:rsidR="00C77307" w:rsidRPr="000E2E09">
        <w:rPr>
          <w:lang w:val="it-IT"/>
        </w:rPr>
        <w:t>s</w:t>
      </w:r>
      <w:r w:rsidRPr="000E2E09">
        <w:rPr>
          <w:lang w:val="it-IT"/>
        </w:rPr>
        <w:t xml:space="preserve">ta ai checkpoint </w:t>
      </w:r>
      <w:proofErr w:type="spellStart"/>
      <w:r w:rsidRPr="000E2E09">
        <w:rPr>
          <w:lang w:val="it-IT"/>
        </w:rPr>
        <w:t>inhibitors</w:t>
      </w:r>
      <w:proofErr w:type="spellEnd"/>
      <w:r w:rsidRPr="000E2E09">
        <w:rPr>
          <w:lang w:val="it-IT"/>
        </w:rPr>
        <w:t>?</w:t>
      </w:r>
    </w:p>
    <w:p w14:paraId="369822FB" w14:textId="77777777" w:rsidR="00730A6C" w:rsidRPr="000E2E09" w:rsidRDefault="00730A6C" w:rsidP="00730A6C">
      <w:pPr>
        <w:rPr>
          <w:lang w:val="it-IT"/>
        </w:rPr>
      </w:pPr>
    </w:p>
    <w:p w14:paraId="0582B7B3" w14:textId="77777777" w:rsidR="00CE5741" w:rsidRPr="000E2E09" w:rsidRDefault="00CE5741" w:rsidP="00CE5741">
      <w:pPr>
        <w:rPr>
          <w:lang w:val="it-IT"/>
        </w:rPr>
      </w:pPr>
    </w:p>
    <w:sectPr w:rsidR="00CE5741" w:rsidRPr="000E2E09" w:rsidSect="00D325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oNotTrackMoves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829"/>
    <w:rsid w:val="000E2E09"/>
    <w:rsid w:val="001C7B4F"/>
    <w:rsid w:val="00273829"/>
    <w:rsid w:val="0027600E"/>
    <w:rsid w:val="003E3FA7"/>
    <w:rsid w:val="004C06DB"/>
    <w:rsid w:val="00623347"/>
    <w:rsid w:val="006248BA"/>
    <w:rsid w:val="00730A6C"/>
    <w:rsid w:val="00A106F5"/>
    <w:rsid w:val="00C73F9B"/>
    <w:rsid w:val="00C77307"/>
    <w:rsid w:val="00CE5741"/>
    <w:rsid w:val="00D32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5E498B"/>
  <w15:docId w15:val="{298C99CB-798E-FD45-8BB9-C26DF0C1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FA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B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B4F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677</Characters>
  <Application>Microsoft Office Word</Application>
  <DocSecurity>0</DocSecurity>
  <Lines>5</Lines>
  <Paragraphs>1</Paragraphs>
  <ScaleCrop>false</ScaleCrop>
  <Company>icgeb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icgeb icgeb</dc:creator>
  <cp:keywords/>
  <dc:description/>
  <cp:lastModifiedBy>Fiamma Mantovani</cp:lastModifiedBy>
  <cp:revision>7</cp:revision>
  <dcterms:created xsi:type="dcterms:W3CDTF">2019-06-10T09:21:00Z</dcterms:created>
  <dcterms:modified xsi:type="dcterms:W3CDTF">2021-06-08T11:17:00Z</dcterms:modified>
</cp:coreProperties>
</file>