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4B" w:rsidRPr="00200E42" w:rsidRDefault="0074514B" w:rsidP="00745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Password</w:t>
      </w:r>
      <w:r w:rsidRPr="00200E42">
        <w:rPr>
          <w:rFonts w:ascii="Times New Roman" w:hAnsi="Times New Roman" w:cs="Times New Roman"/>
        </w:rPr>
        <w:t xml:space="preserve"> accesso </w:t>
      </w:r>
      <w:r>
        <w:rPr>
          <w:rFonts w:ascii="Times New Roman" w:hAnsi="Times New Roman" w:cs="Times New Roman"/>
        </w:rPr>
        <w:t xml:space="preserve">Moodle </w:t>
      </w:r>
      <w:r w:rsidRPr="00200E42">
        <w:rPr>
          <w:rFonts w:ascii="Times New Roman" w:hAnsi="Times New Roman" w:cs="Times New Roman"/>
        </w:rPr>
        <w:t xml:space="preserve">corso </w:t>
      </w:r>
      <w:r w:rsidR="00710629" w:rsidRPr="00710629">
        <w:rPr>
          <w:rFonts w:ascii="Times New Roman" w:hAnsi="Times New Roman" w:cs="Times New Roman"/>
        </w:rPr>
        <w:t>587SP POLITICA ECONOMICA INTERNAZIONALE</w:t>
      </w:r>
      <w:bookmarkStart w:id="0" w:name="_GoBack"/>
      <w:bookmarkEnd w:id="0"/>
      <w:r w:rsidRPr="00200E4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inflation</w:t>
      </w:r>
    </w:p>
    <w:p w:rsidR="00194334" w:rsidRDefault="00194334"/>
    <w:sectPr w:rsidR="00194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4B"/>
    <w:rsid w:val="00116F2C"/>
    <w:rsid w:val="00194334"/>
    <w:rsid w:val="003B10EA"/>
    <w:rsid w:val="005032A2"/>
    <w:rsid w:val="00612E72"/>
    <w:rsid w:val="00710629"/>
    <w:rsid w:val="0074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1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2021-10-04T09:03:00Z</dcterms:created>
  <dcterms:modified xsi:type="dcterms:W3CDTF">2021-10-05T08:13:00Z</dcterms:modified>
</cp:coreProperties>
</file>