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F7" w:rsidRPr="000C0EA2" w:rsidRDefault="00A41EF7" w:rsidP="00154177">
      <w:pPr>
        <w:pStyle w:val="Default"/>
        <w:spacing w:after="120"/>
        <w:jc w:val="both"/>
        <w:rPr>
          <w:rFonts w:ascii="Founders Grotesk Regular" w:hAnsi="Founders Grotesk Regular"/>
          <w:sz w:val="28"/>
          <w:szCs w:val="28"/>
          <w:lang w:val="it-IT"/>
        </w:rPr>
      </w:pPr>
      <w:r w:rsidRPr="000C0EA2">
        <w:rPr>
          <w:rFonts w:ascii="Founders Grotesk Regular" w:hAnsi="Founders Grotesk Regular"/>
          <w:bCs/>
          <w:sz w:val="28"/>
          <w:szCs w:val="28"/>
          <w:lang w:val="it-IT"/>
        </w:rPr>
        <w:t>Esercizio 1</w:t>
      </w:r>
    </w:p>
    <w:p w:rsidR="00A41EF7" w:rsidRDefault="00A41EF7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/>
          <w:sz w:val="28"/>
          <w:szCs w:val="28"/>
          <w:lang w:val="it-IT"/>
        </w:rPr>
      </w:pPr>
      <w:r w:rsidRPr="00A41EF7">
        <w:rPr>
          <w:rFonts w:ascii="Founders Grotesk Regular" w:hAnsi="Founders Grotesk Regular"/>
          <w:sz w:val="28"/>
          <w:szCs w:val="28"/>
          <w:lang w:val="it-IT"/>
        </w:rPr>
        <w:t>Da 100 misurazioni ripetute del tempo di transito tra due sensori si ricava la velocità di un componente di una macchina. Noto che i sensori sono posti a una distanza di 36.6 cm, misurata con nastro metallico di risoluzione 1 mm, e che le misure di tempo hanno fornito un valore medio di 5.86934 s e uno scarto tipo di 0.002579 s, si scriva la misura della velocità quando si desideri un livello di confidenza del 95%.</w:t>
      </w:r>
    </w:p>
    <w:p w:rsidR="00A41EF7" w:rsidRPr="00A41EF7" w:rsidRDefault="00A41EF7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/>
          <w:sz w:val="28"/>
          <w:szCs w:val="28"/>
          <w:lang w:val="it-IT"/>
        </w:rPr>
      </w:pPr>
    </w:p>
    <w:p w:rsidR="00A41EF7" w:rsidRPr="00A41EF7" w:rsidRDefault="00A41EF7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  <w:r w:rsidRPr="00A41EF7">
        <w:rPr>
          <w:rFonts w:ascii="Founders Grotesk Regular" w:hAnsi="Founders Grotesk Regular"/>
          <w:sz w:val="28"/>
          <w:szCs w:val="28"/>
          <w:lang w:val="it-IT"/>
        </w:rPr>
        <w:t>Esercizio 2</w:t>
      </w:r>
    </w:p>
    <w:p w:rsidR="002500BB" w:rsidRDefault="002500BB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  <w:r w:rsidRPr="002500BB">
        <w:rPr>
          <w:rFonts w:ascii="Founders Grotesk Regular" w:hAnsi="Founders Grotesk Regular" w:cs="TimesNewRoman"/>
          <w:sz w:val="28"/>
          <w:szCs w:val="28"/>
          <w:lang w:val="it-IT"/>
        </w:rPr>
        <w:t>La divisione Ricerca e Sviluppo di una azienda del settore idraulico vuole mettere a punto un nuovo pistone in grado di garantire la minima rumorosità possibile. Sono stati messi a punto tre nuovi prototipi etichettati A, B e C, per i quali, nelle stesse condizioni sperimentali, sono stati misurati per sei volte i livelli di rumorosità</w:t>
      </w:r>
      <w:r w:rsidR="000C0EA2">
        <w:rPr>
          <w:rFonts w:ascii="Founders Grotesk Regular" w:hAnsi="Founders Grotesk Regular" w:cs="TimesNewRoman"/>
          <w:sz w:val="28"/>
          <w:szCs w:val="28"/>
          <w:lang w:val="it-IT"/>
        </w:rPr>
        <w:t xml:space="preserve"> (dB</w:t>
      </w:r>
      <w:bookmarkStart w:id="0" w:name="_GoBack"/>
      <w:bookmarkEnd w:id="0"/>
      <w:r w:rsidR="000C0EA2">
        <w:rPr>
          <w:rFonts w:ascii="Founders Grotesk Regular" w:hAnsi="Founders Grotesk Regular" w:cs="TimesNewRoman"/>
          <w:sz w:val="28"/>
          <w:szCs w:val="28"/>
          <w:lang w:val="it-IT"/>
        </w:rPr>
        <w:t>)</w:t>
      </w:r>
      <w:r w:rsidRPr="002500BB">
        <w:rPr>
          <w:rFonts w:ascii="Founders Grotesk Regular" w:hAnsi="Founders Grotesk Regular" w:cs="TimesNewRoman"/>
          <w:sz w:val="28"/>
          <w:szCs w:val="28"/>
          <w:lang w:val="it-IT"/>
        </w:rPr>
        <w:t>.</w:t>
      </w:r>
    </w:p>
    <w:p w:rsidR="002500BB" w:rsidRPr="002500BB" w:rsidRDefault="002500BB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 w:rsidRPr="002500BB"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A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 w:rsidRPr="002500BB"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B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 w:rsidRPr="002500BB"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C</w:t>
            </w:r>
          </w:p>
        </w:tc>
      </w:tr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28.1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19.4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22.8</w:t>
            </w:r>
          </w:p>
        </w:tc>
      </w:tr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31.2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22.4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21.7</w:t>
            </w:r>
          </w:p>
        </w:tc>
      </w:tr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28.5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23.6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22.8</w:t>
            </w:r>
          </w:p>
        </w:tc>
      </w:tr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27.7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28.1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30.8</w:t>
            </w:r>
          </w:p>
        </w:tc>
      </w:tr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 w:rsidRPr="002500BB"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 xml:space="preserve">36.9 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24.3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20.9</w:t>
            </w:r>
          </w:p>
        </w:tc>
      </w:tr>
      <w:tr w:rsidR="002500BB" w:rsidRPr="002500BB" w:rsidTr="002500BB">
        <w:trPr>
          <w:jc w:val="center"/>
        </w:trPr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33.1</w:t>
            </w:r>
          </w:p>
        </w:tc>
        <w:tc>
          <w:tcPr>
            <w:tcW w:w="1666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29.6</w:t>
            </w:r>
          </w:p>
        </w:tc>
        <w:tc>
          <w:tcPr>
            <w:tcW w:w="1667" w:type="pct"/>
            <w:vAlign w:val="center"/>
          </w:tcPr>
          <w:p w:rsidR="002500BB" w:rsidRPr="002500BB" w:rsidRDefault="002500BB" w:rsidP="001541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</w:pPr>
            <w:r w:rsidRPr="002500BB">
              <w:rPr>
                <w:rFonts w:ascii="Founders Grotesk Regular" w:hAnsi="Founders Grotesk Regular" w:cs="TimesNewRoman"/>
                <w:sz w:val="28"/>
                <w:szCs w:val="28"/>
                <w:lang w:val="it-IT"/>
              </w:rPr>
              <w:t>26.6</w:t>
            </w:r>
          </w:p>
        </w:tc>
      </w:tr>
    </w:tbl>
    <w:p w:rsidR="002500BB" w:rsidRPr="002500BB" w:rsidRDefault="002500BB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</w:p>
    <w:p w:rsidR="002500BB" w:rsidRPr="002500BB" w:rsidRDefault="002500BB" w:rsidP="00154177">
      <w:pPr>
        <w:autoSpaceDE w:val="0"/>
        <w:autoSpaceDN w:val="0"/>
        <w:adjustRightInd w:val="0"/>
        <w:spacing w:after="120" w:line="240" w:lineRule="auto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  <w:r w:rsidRPr="002500BB">
        <w:rPr>
          <w:rFonts w:ascii="Founders Grotesk Regular" w:hAnsi="Founders Grotesk Regular" w:cs="TimesNewRoman"/>
          <w:sz w:val="28"/>
          <w:szCs w:val="28"/>
          <w:lang w:val="it-IT"/>
        </w:rPr>
        <w:t xml:space="preserve">(a) utilizzare un metodo statistico appropriato per stabilire se </w:t>
      </w:r>
      <w:r w:rsidR="00E36766">
        <w:rPr>
          <w:rFonts w:ascii="Founders Grotesk Regular" w:hAnsi="Founders Grotesk Regular" w:cs="TimesNewRoman"/>
          <w:sz w:val="28"/>
          <w:szCs w:val="28"/>
          <w:lang w:val="it-IT"/>
        </w:rPr>
        <w:t>i tre prototipi hanno le</w:t>
      </w:r>
      <w:r w:rsidRPr="002500BB">
        <w:rPr>
          <w:rFonts w:ascii="Founders Grotesk Regular" w:hAnsi="Founders Grotesk Regular" w:cs="TimesNewRoman"/>
          <w:sz w:val="28"/>
          <w:szCs w:val="28"/>
          <w:lang w:val="it-IT"/>
        </w:rPr>
        <w:t xml:space="preserve"> stesse prestazioni in termini di rumorosità media</w:t>
      </w:r>
      <w:r w:rsidR="0022381D">
        <w:rPr>
          <w:rFonts w:ascii="Founders Grotesk Regular" w:hAnsi="Founders Grotesk Regular" w:cs="TimesNewRoman"/>
          <w:sz w:val="28"/>
          <w:szCs w:val="28"/>
          <w:lang w:val="it-IT"/>
        </w:rPr>
        <w:t xml:space="preserve"> (</w:t>
      </w:r>
      <w:r w:rsidR="00A41EF7">
        <w:rPr>
          <w:rFonts w:ascii="Founders Grotesk Regular" w:hAnsi="Founders Grotesk Regular" w:cs="TimesNewRoman"/>
          <w:sz w:val="28"/>
          <w:szCs w:val="28"/>
          <w:lang w:val="it-IT"/>
        </w:rPr>
        <w:t xml:space="preserve">confrontare il risultato ottenuto </w:t>
      </w:r>
      <w:r w:rsidR="00A65C93">
        <w:rPr>
          <w:rFonts w:ascii="Founders Grotesk Regular" w:hAnsi="Founders Grotesk Regular" w:cs="TimesNewRoman"/>
          <w:sz w:val="28"/>
          <w:szCs w:val="28"/>
          <w:lang w:val="it-IT"/>
        </w:rPr>
        <w:t>dal</w:t>
      </w:r>
      <w:r w:rsidR="0022381D">
        <w:rPr>
          <w:rFonts w:ascii="Founders Grotesk Regular" w:hAnsi="Founders Grotesk Regular" w:cs="TimesNewRoman"/>
          <w:sz w:val="28"/>
          <w:szCs w:val="28"/>
          <w:lang w:val="it-IT"/>
        </w:rPr>
        <w:t>la formul</w:t>
      </w:r>
      <w:r w:rsidR="00A41EF7">
        <w:rPr>
          <w:rFonts w:ascii="Founders Grotesk Regular" w:hAnsi="Founders Grotesk Regular" w:cs="TimesNewRoman"/>
          <w:sz w:val="28"/>
          <w:szCs w:val="28"/>
          <w:lang w:val="it-IT"/>
        </w:rPr>
        <w:t>azione an</w:t>
      </w:r>
      <w:r w:rsidR="00A65C93">
        <w:rPr>
          <w:rFonts w:ascii="Founders Grotesk Regular" w:hAnsi="Founders Grotesk Regular" w:cs="TimesNewRoman"/>
          <w:sz w:val="28"/>
          <w:szCs w:val="28"/>
          <w:lang w:val="it-IT"/>
        </w:rPr>
        <w:t>alitica con quello ottenuto dal</w:t>
      </w:r>
      <w:r w:rsidR="00A41EF7">
        <w:rPr>
          <w:rFonts w:ascii="Founders Grotesk Regular" w:hAnsi="Founders Grotesk Regular" w:cs="TimesNewRoman"/>
          <w:sz w:val="28"/>
          <w:szCs w:val="28"/>
          <w:lang w:val="it-IT"/>
        </w:rPr>
        <w:t>la funzione</w:t>
      </w:r>
      <w:r w:rsidR="0022381D">
        <w:rPr>
          <w:rFonts w:ascii="Founders Grotesk Regular" w:hAnsi="Founders Grotesk Regular" w:cs="TimesNewRoman"/>
          <w:sz w:val="28"/>
          <w:szCs w:val="28"/>
          <w:lang w:val="it-IT"/>
        </w:rPr>
        <w:t xml:space="preserve"> </w:t>
      </w:r>
      <w:proofErr w:type="spellStart"/>
      <w:r w:rsidR="0022381D">
        <w:rPr>
          <w:rFonts w:ascii="Founders Grotesk Regular" w:hAnsi="Founders Grotesk Regular" w:cs="TimesNewRoman"/>
          <w:sz w:val="28"/>
          <w:szCs w:val="28"/>
          <w:lang w:val="it-IT"/>
        </w:rPr>
        <w:t>matlab</w:t>
      </w:r>
      <w:proofErr w:type="spellEnd"/>
      <w:r w:rsidR="00A41EF7">
        <w:rPr>
          <w:rFonts w:ascii="Founders Grotesk Regular" w:hAnsi="Founders Grotesk Regular" w:cs="TimesNewRoman"/>
          <w:sz w:val="28"/>
          <w:szCs w:val="28"/>
          <w:lang w:val="it-IT"/>
        </w:rPr>
        <w:t xml:space="preserve"> corrispondente</w:t>
      </w:r>
      <w:r w:rsidR="0022381D">
        <w:rPr>
          <w:rFonts w:ascii="Founders Grotesk Regular" w:hAnsi="Founders Grotesk Regular" w:cs="TimesNewRoman"/>
          <w:sz w:val="28"/>
          <w:szCs w:val="28"/>
          <w:lang w:val="it-IT"/>
        </w:rPr>
        <w:t>)</w:t>
      </w:r>
      <w:r w:rsidRPr="002500BB">
        <w:rPr>
          <w:rFonts w:ascii="Founders Grotesk Regular" w:hAnsi="Founders Grotesk Regular" w:cs="TimesNewRoman"/>
          <w:sz w:val="28"/>
          <w:szCs w:val="28"/>
          <w:lang w:val="it-IT"/>
        </w:rPr>
        <w:t>;</w:t>
      </w:r>
    </w:p>
    <w:p w:rsidR="0045723C" w:rsidRDefault="002500BB" w:rsidP="00154177">
      <w:pPr>
        <w:spacing w:after="120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  <w:r w:rsidRPr="002500BB">
        <w:rPr>
          <w:rFonts w:ascii="Founders Grotesk Regular" w:hAnsi="Founders Grotesk Regular" w:cs="TimesNewRoman"/>
          <w:sz w:val="28"/>
          <w:szCs w:val="28"/>
          <w:lang w:val="it-IT"/>
        </w:rPr>
        <w:t>(b) disegnare un grafico per evidenziare quale dei tre prototipi potrebbe essere preferibile.</w:t>
      </w:r>
    </w:p>
    <w:p w:rsidR="00154177" w:rsidRDefault="00154177" w:rsidP="00154177">
      <w:pPr>
        <w:spacing w:after="120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</w:p>
    <w:p w:rsidR="00154177" w:rsidRDefault="00154177" w:rsidP="00154177">
      <w:pPr>
        <w:spacing w:after="120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  <w:r>
        <w:rPr>
          <w:rFonts w:ascii="Founders Grotesk Regular" w:hAnsi="Founders Grotesk Regular" w:cs="TimesNewRoman"/>
          <w:sz w:val="28"/>
          <w:szCs w:val="28"/>
          <w:lang w:val="it-IT"/>
        </w:rPr>
        <w:t>Esercizio 3</w:t>
      </w:r>
    </w:p>
    <w:p w:rsidR="00A41EF7" w:rsidRPr="00154177" w:rsidRDefault="00A41EF7" w:rsidP="00154177">
      <w:pPr>
        <w:spacing w:after="120"/>
        <w:jc w:val="both"/>
        <w:rPr>
          <w:rFonts w:ascii="Founders Grotesk Regular" w:hAnsi="Founders Grotesk Regular" w:cs="TimesNewRoman"/>
          <w:sz w:val="28"/>
          <w:szCs w:val="28"/>
          <w:lang w:val="it-IT"/>
        </w:rPr>
      </w:pPr>
      <w:r>
        <w:rPr>
          <w:rFonts w:ascii="Founders Grotesk Regular" w:hAnsi="Founders Grotesk Regular" w:cs="TimesNewRoman"/>
          <w:sz w:val="28"/>
          <w:szCs w:val="28"/>
          <w:lang w:val="it-IT"/>
        </w:rPr>
        <w:t xml:space="preserve">Analizzare la serie temporale </w:t>
      </w:r>
      <w:r w:rsidR="00154177">
        <w:rPr>
          <w:rFonts w:ascii="Founders Grotesk Regular" w:hAnsi="Founders Grotesk Regular" w:cs="TimesNewRoman"/>
          <w:sz w:val="28"/>
          <w:szCs w:val="28"/>
          <w:lang w:val="it-IT"/>
        </w:rPr>
        <w:t xml:space="preserve">presente nel file dati </w:t>
      </w:r>
      <w:proofErr w:type="spellStart"/>
      <w:r w:rsidR="00154177">
        <w:rPr>
          <w:rFonts w:ascii="Founders Grotesk Regular" w:hAnsi="Founders Grotesk Regular" w:cs="TimesNewRoman"/>
          <w:sz w:val="28"/>
          <w:szCs w:val="28"/>
          <w:lang w:val="it-IT"/>
        </w:rPr>
        <w:t>matlab</w:t>
      </w:r>
      <w:proofErr w:type="spellEnd"/>
      <w:r w:rsidR="00154177">
        <w:rPr>
          <w:rFonts w:ascii="Founders Grotesk Regular" w:hAnsi="Founders Grotesk Regular" w:cs="TimesNewRoman"/>
          <w:sz w:val="28"/>
          <w:szCs w:val="28"/>
          <w:lang w:val="it-IT"/>
        </w:rPr>
        <w:t xml:space="preserve"> </w:t>
      </w:r>
      <w:proofErr w:type="spellStart"/>
      <w:r w:rsidR="00154177">
        <w:rPr>
          <w:rFonts w:ascii="Founders Grotesk Regular" w:hAnsi="Founders Grotesk Regular" w:cs="TimesNewRoman"/>
          <w:sz w:val="28"/>
          <w:szCs w:val="28"/>
          <w:lang w:val="it-IT"/>
        </w:rPr>
        <w:t>timeseries.mat</w:t>
      </w:r>
      <w:proofErr w:type="spellEnd"/>
    </w:p>
    <w:sectPr w:rsidR="00A41EF7" w:rsidRPr="00154177" w:rsidSect="008B2897">
      <w:pgSz w:w="11909" w:h="16834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ers Grotes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B"/>
    <w:rsid w:val="000C0EA2"/>
    <w:rsid w:val="00154177"/>
    <w:rsid w:val="0022381D"/>
    <w:rsid w:val="002500BB"/>
    <w:rsid w:val="00346D4F"/>
    <w:rsid w:val="0045723C"/>
    <w:rsid w:val="008B2897"/>
    <w:rsid w:val="009322F2"/>
    <w:rsid w:val="00A41EF7"/>
    <w:rsid w:val="00A65C93"/>
    <w:rsid w:val="00E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5252"/>
  <w15:chartTrackingRefBased/>
  <w15:docId w15:val="{D5809426-B265-4162-9A25-5BE21758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PARUSSINI LUCIA</dc:creator>
  <cp:keywords/>
  <dc:description/>
  <cp:lastModifiedBy>PARUSSINI LUCIA</cp:lastModifiedBy>
  <cp:revision>5</cp:revision>
  <dcterms:created xsi:type="dcterms:W3CDTF">2021-11-30T19:46:00Z</dcterms:created>
  <dcterms:modified xsi:type="dcterms:W3CDTF">2021-12-01T09:17:00Z</dcterms:modified>
</cp:coreProperties>
</file>